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18"/>
      </w:tblGrid>
      <w:tr w:rsidR="00064F31" w14:paraId="09F833BA" w14:textId="77777777" w:rsidTr="00AB2144">
        <w:tc>
          <w:tcPr>
            <w:tcW w:w="3686" w:type="dxa"/>
          </w:tcPr>
          <w:p w14:paraId="73096D73" w14:textId="77777777" w:rsidR="00064F31" w:rsidRDefault="00064F31" w:rsidP="003C5827">
            <w:pPr>
              <w:tabs>
                <w:tab w:val="left" w:pos="1615"/>
              </w:tabs>
            </w:pPr>
            <w:r>
              <w:t>Proposed Product Name:</w:t>
            </w:r>
          </w:p>
        </w:tc>
        <w:tc>
          <w:tcPr>
            <w:tcW w:w="5418" w:type="dxa"/>
          </w:tcPr>
          <w:p w14:paraId="4BB8C206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6E6EF4AA" w14:textId="77777777" w:rsidTr="00AB2144">
        <w:tc>
          <w:tcPr>
            <w:tcW w:w="3686" w:type="dxa"/>
          </w:tcPr>
          <w:p w14:paraId="11E52E5B" w14:textId="36199FC8" w:rsidR="00064F31" w:rsidRDefault="00064F31" w:rsidP="003C5827">
            <w:pPr>
              <w:tabs>
                <w:tab w:val="left" w:pos="1615"/>
              </w:tabs>
            </w:pPr>
            <w:r>
              <w:t xml:space="preserve">Active </w:t>
            </w:r>
            <w:r w:rsidR="005579FB">
              <w:t>substance</w:t>
            </w:r>
            <w:r>
              <w:t>(s):</w:t>
            </w:r>
          </w:p>
        </w:tc>
        <w:tc>
          <w:tcPr>
            <w:tcW w:w="5418" w:type="dxa"/>
          </w:tcPr>
          <w:p w14:paraId="20300CFC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120195A2" w14:textId="77777777" w:rsidTr="00AB2144">
        <w:tc>
          <w:tcPr>
            <w:tcW w:w="3686" w:type="dxa"/>
          </w:tcPr>
          <w:p w14:paraId="31AD04C9" w14:textId="77777777" w:rsidR="00064F31" w:rsidRDefault="00064F31" w:rsidP="003C5827">
            <w:pPr>
              <w:tabs>
                <w:tab w:val="left" w:pos="1615"/>
              </w:tabs>
            </w:pPr>
            <w:r>
              <w:t>Strength of active ingredient(s):</w:t>
            </w:r>
          </w:p>
        </w:tc>
        <w:tc>
          <w:tcPr>
            <w:tcW w:w="5418" w:type="dxa"/>
          </w:tcPr>
          <w:p w14:paraId="559D6391" w14:textId="77777777" w:rsidR="00064F31" w:rsidRDefault="00064F31" w:rsidP="00E70B99">
            <w:pPr>
              <w:tabs>
                <w:tab w:val="left" w:pos="1615"/>
              </w:tabs>
              <w:ind w:left="170"/>
            </w:pPr>
          </w:p>
        </w:tc>
      </w:tr>
      <w:tr w:rsidR="00E70B99" w14:paraId="1A683815" w14:textId="77777777" w:rsidTr="00E03265">
        <w:tc>
          <w:tcPr>
            <w:tcW w:w="9104" w:type="dxa"/>
            <w:gridSpan w:val="2"/>
            <w:shd w:val="clear" w:color="auto" w:fill="auto"/>
          </w:tcPr>
          <w:p w14:paraId="47E43F96" w14:textId="5C167AB7" w:rsidR="00E70B99" w:rsidRDefault="00E70B99" w:rsidP="00E70B99">
            <w:pPr>
              <w:tabs>
                <w:tab w:val="left" w:pos="1615"/>
                <w:tab w:val="left" w:pos="2160"/>
              </w:tabs>
            </w:pPr>
            <w:r w:rsidRPr="00E03265">
              <w:t>New consultation :</w:t>
            </w:r>
            <w:r w:rsidRPr="00E03265">
              <w:tab/>
            </w:r>
            <w:r w:rsidRPr="00E0326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03265">
              <w:instrText xml:space="preserve"> FORMCHECKBOX </w:instrText>
            </w:r>
            <w:r w:rsidR="00E03265" w:rsidRPr="00E03265">
              <w:fldChar w:fldCharType="separate"/>
            </w:r>
            <w:r w:rsidRPr="00E03265">
              <w:fldChar w:fldCharType="end"/>
            </w:r>
            <w:r w:rsidRPr="00E03265">
              <w:tab/>
              <w:t xml:space="preserve">Re-consultation </w:t>
            </w:r>
            <w:r w:rsidRPr="00E03265">
              <w:tab/>
            </w:r>
            <w:r w:rsidRPr="00E0326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03265">
              <w:instrText xml:space="preserve"> FORMCHECKBOX </w:instrText>
            </w:r>
            <w:r w:rsidR="00E03265" w:rsidRPr="00E03265">
              <w:fldChar w:fldCharType="separate"/>
            </w:r>
            <w:r w:rsidRPr="00E03265">
              <w:fldChar w:fldCharType="end"/>
            </w:r>
            <w:r>
              <w:t xml:space="preserve"> </w:t>
            </w:r>
          </w:p>
        </w:tc>
      </w:tr>
      <w:tr w:rsidR="00064F31" w14:paraId="3120A6E1" w14:textId="77777777" w:rsidTr="00AB2144">
        <w:tc>
          <w:tcPr>
            <w:tcW w:w="3686" w:type="dxa"/>
          </w:tcPr>
          <w:p w14:paraId="61D6272A" w14:textId="3002C17B" w:rsidR="00064F31" w:rsidRDefault="005579FB" w:rsidP="003C5827">
            <w:pPr>
              <w:tabs>
                <w:tab w:val="left" w:pos="1615"/>
              </w:tabs>
            </w:pPr>
            <w:r>
              <w:t>Ne</w:t>
            </w:r>
            <w:r w:rsidR="00EA7DC8">
              <w:t>w or known substance?</w:t>
            </w:r>
          </w:p>
        </w:tc>
        <w:tc>
          <w:tcPr>
            <w:tcW w:w="5418" w:type="dxa"/>
          </w:tcPr>
          <w:p w14:paraId="6FA962C0" w14:textId="77777777" w:rsidR="00064F31" w:rsidRDefault="00064F31" w:rsidP="003C5827">
            <w:pPr>
              <w:tabs>
                <w:tab w:val="left" w:pos="1615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03265">
              <w:fldChar w:fldCharType="separate"/>
            </w:r>
            <w:r>
              <w:fldChar w:fldCharType="end"/>
            </w:r>
            <w:r>
              <w:t xml:space="preserve"> New substance</w:t>
            </w:r>
          </w:p>
          <w:p w14:paraId="503E608D" w14:textId="77777777" w:rsidR="00064F31" w:rsidRDefault="00064F31" w:rsidP="003C5827">
            <w:pPr>
              <w:tabs>
                <w:tab w:val="left" w:pos="1615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03265">
              <w:fldChar w:fldCharType="separate"/>
            </w:r>
            <w:r>
              <w:fldChar w:fldCharType="end"/>
            </w:r>
            <w:r>
              <w:t xml:space="preserve"> Known substance, new application</w:t>
            </w:r>
          </w:p>
          <w:p w14:paraId="040AE45B" w14:textId="74C56A2A" w:rsidR="00064F31" w:rsidRDefault="00064F31" w:rsidP="003C5827">
            <w:pPr>
              <w:tabs>
                <w:tab w:val="left" w:pos="1615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03265">
              <w:fldChar w:fldCharType="separate"/>
            </w:r>
            <w:r>
              <w:fldChar w:fldCharType="end"/>
            </w:r>
            <w:r>
              <w:t xml:space="preserve"> Known substance, know</w:t>
            </w:r>
            <w:r w:rsidR="00EA7DC8">
              <w:t>n</w:t>
            </w:r>
            <w:r>
              <w:t xml:space="preserve"> application</w:t>
            </w:r>
          </w:p>
          <w:p w14:paraId="30E73673" w14:textId="77777777" w:rsidR="00064F31" w:rsidRDefault="00064F31" w:rsidP="003C5827">
            <w:pPr>
              <w:tabs>
                <w:tab w:val="left" w:pos="302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03265">
              <w:fldChar w:fldCharType="separate"/>
            </w:r>
            <w:r>
              <w:fldChar w:fldCharType="end"/>
            </w:r>
            <w:r>
              <w:t xml:space="preserve"> Complex change to be considered as a new medical </w:t>
            </w:r>
            <w:r>
              <w:tab/>
              <w:t>device with known substance</w:t>
            </w:r>
          </w:p>
        </w:tc>
      </w:tr>
      <w:tr w:rsidR="00064F31" w14:paraId="1AB0EB38" w14:textId="77777777" w:rsidTr="00AB2144">
        <w:tc>
          <w:tcPr>
            <w:tcW w:w="3686" w:type="dxa"/>
          </w:tcPr>
          <w:p w14:paraId="4CAEDC0E" w14:textId="77777777" w:rsidR="00064F31" w:rsidRDefault="00064F31" w:rsidP="003C5827">
            <w:pPr>
              <w:tabs>
                <w:tab w:val="left" w:pos="1615"/>
              </w:tabs>
            </w:pPr>
            <w:r>
              <w:t>Description of medical device:</w:t>
            </w:r>
          </w:p>
        </w:tc>
        <w:tc>
          <w:tcPr>
            <w:tcW w:w="5418" w:type="dxa"/>
          </w:tcPr>
          <w:p w14:paraId="6B3CE883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63D02C32" w14:textId="77777777" w:rsidTr="00AB2144">
        <w:tc>
          <w:tcPr>
            <w:tcW w:w="3686" w:type="dxa"/>
          </w:tcPr>
          <w:p w14:paraId="103C801D" w14:textId="77777777" w:rsidR="00064F31" w:rsidRDefault="00064F31" w:rsidP="003C5827">
            <w:pPr>
              <w:tabs>
                <w:tab w:val="left" w:pos="1615"/>
              </w:tabs>
            </w:pPr>
            <w:r>
              <w:t>Application of device:</w:t>
            </w:r>
          </w:p>
        </w:tc>
        <w:tc>
          <w:tcPr>
            <w:tcW w:w="5418" w:type="dxa"/>
          </w:tcPr>
          <w:p w14:paraId="7C0B97EC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6122FFB5" w14:textId="77777777" w:rsidTr="00AB2144">
        <w:tc>
          <w:tcPr>
            <w:tcW w:w="3686" w:type="dxa"/>
          </w:tcPr>
          <w:p w14:paraId="443C76EB" w14:textId="77777777" w:rsidR="00064F31" w:rsidRDefault="00064F31" w:rsidP="003C5827">
            <w:pPr>
              <w:tabs>
                <w:tab w:val="left" w:pos="1615"/>
              </w:tabs>
            </w:pPr>
            <w:r>
              <w:t>Mechanism of action of device:</w:t>
            </w:r>
          </w:p>
        </w:tc>
        <w:tc>
          <w:tcPr>
            <w:tcW w:w="5418" w:type="dxa"/>
          </w:tcPr>
          <w:p w14:paraId="5EAAFFC5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7ABA4054" w14:textId="77777777" w:rsidTr="00AB2144">
        <w:tc>
          <w:tcPr>
            <w:tcW w:w="3686" w:type="dxa"/>
          </w:tcPr>
          <w:p w14:paraId="16B8A61D" w14:textId="77777777" w:rsidR="00064F31" w:rsidRDefault="00064F31" w:rsidP="003C5827">
            <w:pPr>
              <w:tabs>
                <w:tab w:val="left" w:pos="1615"/>
              </w:tabs>
            </w:pPr>
            <w:r>
              <w:t>Name and address of manufacturer of the medical device:</w:t>
            </w:r>
            <w:r>
              <w:tab/>
            </w:r>
            <w:r>
              <w:tab/>
            </w:r>
          </w:p>
        </w:tc>
        <w:tc>
          <w:tcPr>
            <w:tcW w:w="5418" w:type="dxa"/>
          </w:tcPr>
          <w:p w14:paraId="44C95477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5CD826BA" w14:textId="77777777" w:rsidTr="003C5827">
        <w:tc>
          <w:tcPr>
            <w:tcW w:w="9104" w:type="dxa"/>
            <w:gridSpan w:val="2"/>
          </w:tcPr>
          <w:p w14:paraId="5642D452" w14:textId="77777777" w:rsidR="00064F31" w:rsidRDefault="00064F31" w:rsidP="003C5827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064F31" w14:paraId="137B0764" w14:textId="77777777" w:rsidTr="003C5827">
        <w:tc>
          <w:tcPr>
            <w:tcW w:w="9104" w:type="dxa"/>
            <w:gridSpan w:val="2"/>
          </w:tcPr>
          <w:p w14:paraId="6B529EB6" w14:textId="77777777" w:rsidR="00064F31" w:rsidRDefault="00064F31" w:rsidP="003C5827">
            <w:pPr>
              <w:tabs>
                <w:tab w:val="left" w:pos="1615"/>
                <w:tab w:val="left" w:pos="3289"/>
              </w:tabs>
            </w:pPr>
            <w:r>
              <w:t>Scientific advice received: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03265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03265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5B9F9098" w14:textId="77777777" w:rsidR="00064F31" w:rsidRDefault="00064F31" w:rsidP="003C5827">
            <w:pPr>
              <w:tabs>
                <w:tab w:val="left" w:pos="1615"/>
              </w:tabs>
            </w:pPr>
            <w:r>
              <w:t xml:space="preserve">If yes, provide details (from which MS, scope and outcome):  </w:t>
            </w:r>
          </w:p>
        </w:tc>
      </w:tr>
      <w:tr w:rsidR="00064F31" w14:paraId="687C2811" w14:textId="77777777" w:rsidTr="003C5827">
        <w:tc>
          <w:tcPr>
            <w:tcW w:w="9104" w:type="dxa"/>
            <w:gridSpan w:val="2"/>
          </w:tcPr>
          <w:p w14:paraId="71D73794" w14:textId="77777777" w:rsidR="00064F31" w:rsidRDefault="00064F31" w:rsidP="003C5827">
            <w:pPr>
              <w:tabs>
                <w:tab w:val="left" w:pos="1615"/>
                <w:tab w:val="left" w:pos="3289"/>
              </w:tabs>
            </w:pPr>
            <w:r>
              <w:t xml:space="preserve">Has another competent authority previously given advice on the substance in a consultation procedure for this medical device? 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03265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03265">
              <w:fldChar w:fldCharType="separate"/>
            </w:r>
            <w:r>
              <w:fldChar w:fldCharType="end"/>
            </w:r>
            <w:r>
              <w:t xml:space="preserve"> No</w:t>
            </w:r>
            <w:r>
              <w:br/>
              <w:t xml:space="preserve">If yes, provide details (from which MS and outcome):  </w:t>
            </w:r>
          </w:p>
        </w:tc>
      </w:tr>
      <w:tr w:rsidR="00064F31" w14:paraId="15568AE0" w14:textId="77777777" w:rsidTr="00AB2144">
        <w:tc>
          <w:tcPr>
            <w:tcW w:w="3686" w:type="dxa"/>
          </w:tcPr>
          <w:p w14:paraId="0BB6700E" w14:textId="77777777" w:rsidR="00064F31" w:rsidRDefault="00064F31" w:rsidP="003C5827">
            <w:pPr>
              <w:tabs>
                <w:tab w:val="left" w:pos="1615"/>
              </w:tabs>
            </w:pPr>
            <w:r>
              <w:t>Notified Body:</w:t>
            </w:r>
          </w:p>
        </w:tc>
        <w:tc>
          <w:tcPr>
            <w:tcW w:w="5418" w:type="dxa"/>
          </w:tcPr>
          <w:p w14:paraId="70F580AE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52B19F72" w14:textId="77777777" w:rsidTr="00AB2144">
        <w:tc>
          <w:tcPr>
            <w:tcW w:w="3686" w:type="dxa"/>
          </w:tcPr>
          <w:p w14:paraId="341A6A00" w14:textId="52E2860D" w:rsidR="00064F31" w:rsidRDefault="00064F31" w:rsidP="003C5827">
            <w:pPr>
              <w:tabs>
                <w:tab w:val="left" w:pos="1615"/>
              </w:tabs>
            </w:pPr>
            <w:r>
              <w:t>Name contact person</w:t>
            </w:r>
            <w:r w:rsidR="00AB2144">
              <w:t xml:space="preserve"> Notified Body</w:t>
            </w:r>
            <w:r>
              <w:t>:</w:t>
            </w:r>
          </w:p>
        </w:tc>
        <w:tc>
          <w:tcPr>
            <w:tcW w:w="5418" w:type="dxa"/>
          </w:tcPr>
          <w:p w14:paraId="7461456F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0E8EA8CB" w14:textId="77777777" w:rsidTr="00AB2144">
        <w:tc>
          <w:tcPr>
            <w:tcW w:w="3686" w:type="dxa"/>
          </w:tcPr>
          <w:p w14:paraId="033EB674" w14:textId="77777777" w:rsidR="00064F31" w:rsidRDefault="00064F31" w:rsidP="003C5827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5418" w:type="dxa"/>
          </w:tcPr>
          <w:p w14:paraId="17EA320C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274C5660" w14:textId="77777777" w:rsidTr="00AB2144">
        <w:tc>
          <w:tcPr>
            <w:tcW w:w="3686" w:type="dxa"/>
          </w:tcPr>
          <w:p w14:paraId="11EE213B" w14:textId="77777777" w:rsidR="00064F31" w:rsidRDefault="00064F31" w:rsidP="003C5827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5418" w:type="dxa"/>
          </w:tcPr>
          <w:p w14:paraId="777D91B9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4BB3A226" w14:textId="77777777" w:rsidTr="00AB2144">
        <w:tc>
          <w:tcPr>
            <w:tcW w:w="3686" w:type="dxa"/>
          </w:tcPr>
          <w:p w14:paraId="369A7791" w14:textId="77777777" w:rsidR="00064F31" w:rsidRDefault="00064F31" w:rsidP="003C5827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5418" w:type="dxa"/>
          </w:tcPr>
          <w:p w14:paraId="5EE9D595" w14:textId="77777777" w:rsidR="00064F31" w:rsidRDefault="00064F31" w:rsidP="003C5827">
            <w:pPr>
              <w:tabs>
                <w:tab w:val="left" w:pos="1615"/>
              </w:tabs>
            </w:pPr>
          </w:p>
        </w:tc>
      </w:tr>
      <w:tr w:rsidR="00064F31" w14:paraId="5B18FA5A" w14:textId="77777777" w:rsidTr="00AB2144">
        <w:tc>
          <w:tcPr>
            <w:tcW w:w="3686" w:type="dxa"/>
          </w:tcPr>
          <w:p w14:paraId="456070A8" w14:textId="77777777" w:rsidR="00064F31" w:rsidRDefault="00064F31" w:rsidP="003C5827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5418" w:type="dxa"/>
          </w:tcPr>
          <w:p w14:paraId="1FCEC99B" w14:textId="77777777" w:rsidR="00064F31" w:rsidRDefault="00064F31" w:rsidP="003C5827">
            <w:pPr>
              <w:tabs>
                <w:tab w:val="left" w:pos="1615"/>
              </w:tabs>
            </w:pPr>
          </w:p>
        </w:tc>
      </w:tr>
    </w:tbl>
    <w:p w14:paraId="1C8D47D5" w14:textId="77777777" w:rsidR="00064F31" w:rsidRDefault="00064F31" w:rsidP="00CD55A1">
      <w:pPr>
        <w:tabs>
          <w:tab w:val="left" w:pos="1615"/>
        </w:tabs>
      </w:pPr>
    </w:p>
    <w:sectPr w:rsidR="00064F3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237EA" w14:textId="77777777" w:rsidR="00804B3A" w:rsidRDefault="00804B3A" w:rsidP="00EC56FC">
      <w:pPr>
        <w:spacing w:after="0" w:line="240" w:lineRule="auto"/>
      </w:pPr>
      <w:r>
        <w:separator/>
      </w:r>
    </w:p>
  </w:endnote>
  <w:endnote w:type="continuationSeparator" w:id="0">
    <w:p w14:paraId="5C9DDC82" w14:textId="77777777" w:rsidR="00804B3A" w:rsidRDefault="00804B3A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EndPr/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1CA58" w14:textId="77777777" w:rsidR="00804B3A" w:rsidRDefault="00804B3A" w:rsidP="00EC56FC">
      <w:pPr>
        <w:spacing w:after="0" w:line="240" w:lineRule="auto"/>
      </w:pPr>
      <w:r>
        <w:separator/>
      </w:r>
    </w:p>
  </w:footnote>
  <w:footnote w:type="continuationSeparator" w:id="0">
    <w:p w14:paraId="419BAE93" w14:textId="77777777" w:rsidR="00804B3A" w:rsidRDefault="00804B3A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77777777" w:rsidR="00CD55A1" w:rsidRPr="00CD55A1" w:rsidRDefault="00E03265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w:pict w14:anchorId="1A852E9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9" type="#_x0000_t32" style="position:absolute;left:0;text-align:left;margin-left:-28.8pt;margin-top:14.55pt;width:250.85pt;height:0;z-index:251660288;mso-position-horizontal-relative:margin" o:connectortype="straight" strokeweight=".25pt">
          <w10:wrap anchorx="margin"/>
        </v:shape>
      </w:pic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hyperlink r:id="rId1" w:history="1">
      <w:r w:rsidR="00CD55A1" w:rsidRPr="00CD55A1">
        <w:rPr>
          <w:rFonts w:ascii="Calibri" w:hAnsi="Calibri"/>
          <w:color w:val="000000"/>
          <w:sz w:val="17"/>
          <w:szCs w:val="18"/>
          <w:lang w:val="nl-NL"/>
        </w:rPr>
        <w:t>www.cbg-meb.nl</w:t>
      </w:r>
    </w:hyperlink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proofErr w:type="spellStart"/>
    <w:r w:rsidRPr="00CD55A1">
      <w:rPr>
        <w:rFonts w:ascii="Calibri" w:hAnsi="Calibri"/>
        <w:color w:val="C3BEB9"/>
        <w:sz w:val="17"/>
        <w:szCs w:val="18"/>
        <w:lang w:val="nl-NL"/>
      </w:rPr>
      <w:t>Medicines</w:t>
    </w:r>
    <w:proofErr w:type="spellEnd"/>
    <w:r w:rsidRPr="00CD55A1">
      <w:rPr>
        <w:rFonts w:ascii="Calibri" w:hAnsi="Calibri"/>
        <w:color w:val="C3BEB9"/>
        <w:sz w:val="17"/>
        <w:szCs w:val="18"/>
        <w:lang w:val="nl-NL"/>
      </w:rPr>
      <w:t xml:space="preserve">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2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82816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0AD69E41" w14:textId="63832794" w:rsidR="00C92AF9" w:rsidRPr="00C92AF9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</w:t>
    </w:r>
    <w:r w:rsidR="00243BA4">
      <w:rPr>
        <w:b/>
        <w:bCs/>
        <w:sz w:val="28"/>
        <w:szCs w:val="28"/>
      </w:rPr>
      <w:t>Consultation Procedure</w:t>
    </w:r>
    <w:r w:rsidR="00C92AF9" w:rsidRPr="00C92AF9">
      <w:rPr>
        <w:b/>
        <w:bCs/>
        <w:sz w:val="28"/>
        <w:szCs w:val="28"/>
      </w:rPr>
      <w:t xml:space="preserve"> </w:t>
    </w:r>
  </w:p>
  <w:p w14:paraId="6FF859B0" w14:textId="4749C0D4" w:rsidR="00801857" w:rsidRDefault="00C92AF9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 xml:space="preserve">for </w:t>
    </w:r>
    <w:r w:rsidR="00243BA4">
      <w:rPr>
        <w:b/>
        <w:bCs/>
        <w:sz w:val="28"/>
        <w:szCs w:val="28"/>
      </w:rPr>
      <w:t>medical device</w:t>
    </w:r>
    <w:r w:rsidRPr="00C92AF9">
      <w:rPr>
        <w:b/>
        <w:bCs/>
        <w:sz w:val="28"/>
        <w:szCs w:val="28"/>
      </w:rPr>
      <w:t xml:space="preserve"> for human use</w:t>
    </w:r>
  </w:p>
  <w:p w14:paraId="10FC7460" w14:textId="67177132" w:rsidR="00801857" w:rsidRPr="00C92AF9" w:rsidRDefault="00792105" w:rsidP="00792105">
    <w:pPr>
      <w:pStyle w:val="Koptekst"/>
      <w:tabs>
        <w:tab w:val="clear" w:pos="9072"/>
        <w:tab w:val="left" w:pos="7313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F2F"/>
    <w:rsid w:val="00000DB8"/>
    <w:rsid w:val="00004D38"/>
    <w:rsid w:val="00004EFE"/>
    <w:rsid w:val="00010478"/>
    <w:rsid w:val="000125BD"/>
    <w:rsid w:val="00012673"/>
    <w:rsid w:val="0002627C"/>
    <w:rsid w:val="00031B70"/>
    <w:rsid w:val="000321FB"/>
    <w:rsid w:val="00033204"/>
    <w:rsid w:val="00036F17"/>
    <w:rsid w:val="00044D09"/>
    <w:rsid w:val="00052698"/>
    <w:rsid w:val="0006205E"/>
    <w:rsid w:val="00062723"/>
    <w:rsid w:val="00064F31"/>
    <w:rsid w:val="0006738E"/>
    <w:rsid w:val="0007184E"/>
    <w:rsid w:val="00084CAC"/>
    <w:rsid w:val="0008529C"/>
    <w:rsid w:val="00086F31"/>
    <w:rsid w:val="00090C9F"/>
    <w:rsid w:val="000A0D64"/>
    <w:rsid w:val="000A6940"/>
    <w:rsid w:val="000B094D"/>
    <w:rsid w:val="000C55A8"/>
    <w:rsid w:val="000D7CBC"/>
    <w:rsid w:val="000E31EB"/>
    <w:rsid w:val="000E70E4"/>
    <w:rsid w:val="000F6A1D"/>
    <w:rsid w:val="00100712"/>
    <w:rsid w:val="0010323E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7224"/>
    <w:rsid w:val="001A50CC"/>
    <w:rsid w:val="001B16CF"/>
    <w:rsid w:val="001B2BF0"/>
    <w:rsid w:val="001D474F"/>
    <w:rsid w:val="001E4E6C"/>
    <w:rsid w:val="001F62DC"/>
    <w:rsid w:val="001F7D78"/>
    <w:rsid w:val="00206366"/>
    <w:rsid w:val="00207CC4"/>
    <w:rsid w:val="00233772"/>
    <w:rsid w:val="00242B92"/>
    <w:rsid w:val="00243BA4"/>
    <w:rsid w:val="00244A7B"/>
    <w:rsid w:val="002505A5"/>
    <w:rsid w:val="002547DC"/>
    <w:rsid w:val="00255E7E"/>
    <w:rsid w:val="0027232E"/>
    <w:rsid w:val="0027578B"/>
    <w:rsid w:val="002972B8"/>
    <w:rsid w:val="002A5651"/>
    <w:rsid w:val="002B006D"/>
    <w:rsid w:val="002B2F8C"/>
    <w:rsid w:val="002B3054"/>
    <w:rsid w:val="002B7A38"/>
    <w:rsid w:val="002C6D88"/>
    <w:rsid w:val="002E5652"/>
    <w:rsid w:val="002F4BFD"/>
    <w:rsid w:val="002F4D2D"/>
    <w:rsid w:val="002F6E14"/>
    <w:rsid w:val="002F71BF"/>
    <w:rsid w:val="00300CFA"/>
    <w:rsid w:val="003011F6"/>
    <w:rsid w:val="00312A29"/>
    <w:rsid w:val="00333BA2"/>
    <w:rsid w:val="00337C61"/>
    <w:rsid w:val="00342313"/>
    <w:rsid w:val="00347CE8"/>
    <w:rsid w:val="00347EC8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73B3"/>
    <w:rsid w:val="003F06A1"/>
    <w:rsid w:val="003F4814"/>
    <w:rsid w:val="00402045"/>
    <w:rsid w:val="00427FA5"/>
    <w:rsid w:val="004332D1"/>
    <w:rsid w:val="00436521"/>
    <w:rsid w:val="00441D76"/>
    <w:rsid w:val="00461D59"/>
    <w:rsid w:val="0046388C"/>
    <w:rsid w:val="00470AA7"/>
    <w:rsid w:val="00471104"/>
    <w:rsid w:val="00473DDA"/>
    <w:rsid w:val="00477D4D"/>
    <w:rsid w:val="00490730"/>
    <w:rsid w:val="00496547"/>
    <w:rsid w:val="004A5638"/>
    <w:rsid w:val="004B3DC1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4F6C6F"/>
    <w:rsid w:val="00502ECC"/>
    <w:rsid w:val="00507B7F"/>
    <w:rsid w:val="00517EC5"/>
    <w:rsid w:val="00534E55"/>
    <w:rsid w:val="0054472F"/>
    <w:rsid w:val="005471E7"/>
    <w:rsid w:val="00554CAC"/>
    <w:rsid w:val="005565FE"/>
    <w:rsid w:val="005579FB"/>
    <w:rsid w:val="00573562"/>
    <w:rsid w:val="005A58E3"/>
    <w:rsid w:val="005B2B79"/>
    <w:rsid w:val="005B4E5B"/>
    <w:rsid w:val="005B5C96"/>
    <w:rsid w:val="005B7F15"/>
    <w:rsid w:val="005D0C97"/>
    <w:rsid w:val="005D3542"/>
    <w:rsid w:val="005D5A7D"/>
    <w:rsid w:val="005E74F4"/>
    <w:rsid w:val="005F1434"/>
    <w:rsid w:val="005F1B9D"/>
    <w:rsid w:val="005F3CC8"/>
    <w:rsid w:val="006020A6"/>
    <w:rsid w:val="00603C19"/>
    <w:rsid w:val="00606DB2"/>
    <w:rsid w:val="006371D2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8B0"/>
    <w:rsid w:val="00675B81"/>
    <w:rsid w:val="00682E43"/>
    <w:rsid w:val="00683DE4"/>
    <w:rsid w:val="006945C9"/>
    <w:rsid w:val="00697E68"/>
    <w:rsid w:val="006A263E"/>
    <w:rsid w:val="006A7314"/>
    <w:rsid w:val="006B1FD5"/>
    <w:rsid w:val="006C1557"/>
    <w:rsid w:val="006C4FAB"/>
    <w:rsid w:val="006C6EBA"/>
    <w:rsid w:val="006D2017"/>
    <w:rsid w:val="006D58F4"/>
    <w:rsid w:val="006E4809"/>
    <w:rsid w:val="006E6214"/>
    <w:rsid w:val="006F0772"/>
    <w:rsid w:val="006F3CF3"/>
    <w:rsid w:val="00705587"/>
    <w:rsid w:val="00720229"/>
    <w:rsid w:val="00724C68"/>
    <w:rsid w:val="0072687E"/>
    <w:rsid w:val="0073626B"/>
    <w:rsid w:val="00736962"/>
    <w:rsid w:val="00751242"/>
    <w:rsid w:val="0075687F"/>
    <w:rsid w:val="00791A70"/>
    <w:rsid w:val="00792105"/>
    <w:rsid w:val="007B5034"/>
    <w:rsid w:val="007B7B6E"/>
    <w:rsid w:val="007D4F65"/>
    <w:rsid w:val="007D5E5E"/>
    <w:rsid w:val="007D7386"/>
    <w:rsid w:val="007F447E"/>
    <w:rsid w:val="007F71A0"/>
    <w:rsid w:val="00801857"/>
    <w:rsid w:val="00804B3A"/>
    <w:rsid w:val="00821C94"/>
    <w:rsid w:val="00823ACC"/>
    <w:rsid w:val="00842250"/>
    <w:rsid w:val="008447C7"/>
    <w:rsid w:val="008504DF"/>
    <w:rsid w:val="00857622"/>
    <w:rsid w:val="00857988"/>
    <w:rsid w:val="00881ABA"/>
    <w:rsid w:val="00890251"/>
    <w:rsid w:val="00897E2A"/>
    <w:rsid w:val="008A6285"/>
    <w:rsid w:val="008A6A60"/>
    <w:rsid w:val="008B2AC0"/>
    <w:rsid w:val="008B3124"/>
    <w:rsid w:val="008B7CF4"/>
    <w:rsid w:val="008C4F2F"/>
    <w:rsid w:val="008E2AA8"/>
    <w:rsid w:val="008E4E37"/>
    <w:rsid w:val="008E5B89"/>
    <w:rsid w:val="008F0FD8"/>
    <w:rsid w:val="008F6FCB"/>
    <w:rsid w:val="00900A35"/>
    <w:rsid w:val="009143EF"/>
    <w:rsid w:val="00923E4C"/>
    <w:rsid w:val="00926177"/>
    <w:rsid w:val="00926EE6"/>
    <w:rsid w:val="00944523"/>
    <w:rsid w:val="00960E7C"/>
    <w:rsid w:val="009664CD"/>
    <w:rsid w:val="00976CCD"/>
    <w:rsid w:val="00977224"/>
    <w:rsid w:val="00980442"/>
    <w:rsid w:val="009807FB"/>
    <w:rsid w:val="009B6EA4"/>
    <w:rsid w:val="009B786D"/>
    <w:rsid w:val="009B7C22"/>
    <w:rsid w:val="009C5062"/>
    <w:rsid w:val="009D5DF4"/>
    <w:rsid w:val="009D6B0D"/>
    <w:rsid w:val="009E4910"/>
    <w:rsid w:val="00A00067"/>
    <w:rsid w:val="00A0262E"/>
    <w:rsid w:val="00A073F7"/>
    <w:rsid w:val="00A148B7"/>
    <w:rsid w:val="00A162AC"/>
    <w:rsid w:val="00A20D6D"/>
    <w:rsid w:val="00A313D2"/>
    <w:rsid w:val="00A36B67"/>
    <w:rsid w:val="00A40FF5"/>
    <w:rsid w:val="00A55325"/>
    <w:rsid w:val="00A56976"/>
    <w:rsid w:val="00A60E13"/>
    <w:rsid w:val="00A6692D"/>
    <w:rsid w:val="00A8138B"/>
    <w:rsid w:val="00A81E3D"/>
    <w:rsid w:val="00A85A35"/>
    <w:rsid w:val="00A86AA2"/>
    <w:rsid w:val="00A90736"/>
    <w:rsid w:val="00AA3E84"/>
    <w:rsid w:val="00AA5053"/>
    <w:rsid w:val="00AB2144"/>
    <w:rsid w:val="00AD0546"/>
    <w:rsid w:val="00AF191A"/>
    <w:rsid w:val="00AF28B6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403C1"/>
    <w:rsid w:val="00B40D12"/>
    <w:rsid w:val="00B52F8B"/>
    <w:rsid w:val="00B63601"/>
    <w:rsid w:val="00B641F8"/>
    <w:rsid w:val="00B706AE"/>
    <w:rsid w:val="00B72BED"/>
    <w:rsid w:val="00B77FE2"/>
    <w:rsid w:val="00B968A8"/>
    <w:rsid w:val="00BA0940"/>
    <w:rsid w:val="00BA579D"/>
    <w:rsid w:val="00BB2CE5"/>
    <w:rsid w:val="00BB40B7"/>
    <w:rsid w:val="00BB40CB"/>
    <w:rsid w:val="00BB5082"/>
    <w:rsid w:val="00C13099"/>
    <w:rsid w:val="00C20B59"/>
    <w:rsid w:val="00C2671F"/>
    <w:rsid w:val="00C63C4F"/>
    <w:rsid w:val="00C70402"/>
    <w:rsid w:val="00C846BC"/>
    <w:rsid w:val="00C85FAC"/>
    <w:rsid w:val="00C86672"/>
    <w:rsid w:val="00C92AF9"/>
    <w:rsid w:val="00C92EB3"/>
    <w:rsid w:val="00C95A8F"/>
    <w:rsid w:val="00CA5A0F"/>
    <w:rsid w:val="00CB1E0B"/>
    <w:rsid w:val="00CB3451"/>
    <w:rsid w:val="00CC6C1B"/>
    <w:rsid w:val="00CC7D86"/>
    <w:rsid w:val="00CD55A1"/>
    <w:rsid w:val="00CD66F0"/>
    <w:rsid w:val="00CF68B4"/>
    <w:rsid w:val="00D03694"/>
    <w:rsid w:val="00D038EF"/>
    <w:rsid w:val="00D05CFC"/>
    <w:rsid w:val="00D07CF8"/>
    <w:rsid w:val="00D1394D"/>
    <w:rsid w:val="00D15E2E"/>
    <w:rsid w:val="00D218F4"/>
    <w:rsid w:val="00D25F3A"/>
    <w:rsid w:val="00D27446"/>
    <w:rsid w:val="00D30FB9"/>
    <w:rsid w:val="00D3428A"/>
    <w:rsid w:val="00D51F6E"/>
    <w:rsid w:val="00D52711"/>
    <w:rsid w:val="00D61324"/>
    <w:rsid w:val="00D66949"/>
    <w:rsid w:val="00D944D7"/>
    <w:rsid w:val="00D95F68"/>
    <w:rsid w:val="00D97517"/>
    <w:rsid w:val="00DA4376"/>
    <w:rsid w:val="00DB6EDE"/>
    <w:rsid w:val="00DE6D87"/>
    <w:rsid w:val="00E01D62"/>
    <w:rsid w:val="00E03265"/>
    <w:rsid w:val="00E11CD6"/>
    <w:rsid w:val="00E138B8"/>
    <w:rsid w:val="00E1634E"/>
    <w:rsid w:val="00E21BC2"/>
    <w:rsid w:val="00E33770"/>
    <w:rsid w:val="00E40A77"/>
    <w:rsid w:val="00E41A26"/>
    <w:rsid w:val="00E50D83"/>
    <w:rsid w:val="00E61D91"/>
    <w:rsid w:val="00E70A25"/>
    <w:rsid w:val="00E70B99"/>
    <w:rsid w:val="00E92776"/>
    <w:rsid w:val="00E97F0F"/>
    <w:rsid w:val="00EA45BB"/>
    <w:rsid w:val="00EA4610"/>
    <w:rsid w:val="00EA7DC8"/>
    <w:rsid w:val="00EB2C62"/>
    <w:rsid w:val="00EB3E93"/>
    <w:rsid w:val="00EB4823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34246"/>
    <w:rsid w:val="00F45720"/>
    <w:rsid w:val="00F46697"/>
    <w:rsid w:val="00F47039"/>
    <w:rsid w:val="00F50ABF"/>
    <w:rsid w:val="00F565DB"/>
    <w:rsid w:val="00F57D3D"/>
    <w:rsid w:val="00F6420B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1F64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  <w15:docId w15:val="{EA96F9F1-5589-4FC0-BFDB-FBD2C606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wmf"/><Relationship Id="rId2" Type="http://schemas.openxmlformats.org/officeDocument/2006/relationships/hyperlink" Target="http://www.cbg-meb.nl" TargetMode="External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168</Words>
  <Characters>924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Brussel, dhr. drs. W.J. van</dc:creator>
  <cp:keywords/>
  <dc:description/>
  <cp:lastModifiedBy>Brussel, dhr. drs. W.J. van</cp:lastModifiedBy>
  <cp:revision>11</cp:revision>
  <dcterms:created xsi:type="dcterms:W3CDTF">2023-12-08T14:53:00Z</dcterms:created>
  <dcterms:modified xsi:type="dcterms:W3CDTF">2023-12-19T09:57:00Z</dcterms:modified>
</cp:coreProperties>
</file>